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74D4F" w14:textId="385A1D0A" w:rsidR="004846CF" w:rsidRPr="00404307" w:rsidRDefault="007E3A60">
      <w:pPr>
        <w:rPr>
          <w:rFonts w:ascii="Arial" w:hAnsi="Arial" w:cs="Arial"/>
          <w:b/>
          <w:bCs/>
        </w:rPr>
      </w:pPr>
      <w:r w:rsidRPr="006E1567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B783C6" wp14:editId="56AD6E18">
                <wp:simplePos x="0" y="0"/>
                <wp:positionH relativeFrom="column">
                  <wp:posOffset>4542292</wp:posOffset>
                </wp:positionH>
                <wp:positionV relativeFrom="paragraph">
                  <wp:posOffset>-120015</wp:posOffset>
                </wp:positionV>
                <wp:extent cx="3894667" cy="431800"/>
                <wp:effectExtent l="0" t="0" r="17145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67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043355" w14:textId="5FAE89A1" w:rsidR="00EB0B85" w:rsidRPr="007E3A60" w:rsidRDefault="00EB0B85" w:rsidP="00EB0B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E3A6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To contact your child’s class teacher, please email</w:t>
                            </w:r>
                            <w:r w:rsidRPr="007E3A6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hyperlink r:id="rId5" w:history="1">
                              <w:r w:rsidRPr="007E3A60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schooloffice@dawpool.wirral.sch.uk</w:t>
                              </w:r>
                            </w:hyperlink>
                            <w:r w:rsidRPr="007E3A6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or phone 0151 648 3412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B783C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57.65pt;margin-top:-9.45pt;width:306.65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" fillcolor="white [3201]" strokeweight=".5pt">
                <v:textbox>
                  <w:txbxContent>
                    <w:p w14:paraId="35043355" w14:textId="5FAE89A1" w:rsidR="00EB0B85" w:rsidRPr="007E3A60" w:rsidRDefault="00EB0B85" w:rsidP="00EB0B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7E3A6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To contact your child’s class teacher, please email</w:t>
                      </w:r>
                      <w:r w:rsidRPr="007E3A6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ab/>
                        <w:t xml:space="preserve"> </w:t>
                      </w:r>
                      <w:hyperlink r:id="rId6" w:history="1">
                        <w:r w:rsidRPr="007E3A60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schooloffice@dawpool.wirral.sch.uk</w:t>
                        </w:r>
                      </w:hyperlink>
                      <w:r w:rsidRPr="007E3A6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or phone 0151 648 3412</w:t>
                      </w:r>
                    </w:p>
                  </w:txbxContent>
                </v:textbox>
              </v:shape>
            </w:pict>
          </mc:Fallback>
        </mc:AlternateContent>
      </w:r>
      <w:r w:rsidRPr="006E1567">
        <w:rPr>
          <w:rFonts w:ascii="Arial" w:hAnsi="Arial" w:cs="Arial"/>
          <w:b/>
          <w:bCs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8A9CD" wp14:editId="360B7878">
                <wp:simplePos x="0" y="0"/>
                <wp:positionH relativeFrom="column">
                  <wp:posOffset>8328237</wp:posOffset>
                </wp:positionH>
                <wp:positionV relativeFrom="paragraph">
                  <wp:posOffset>-244475</wp:posOffset>
                </wp:positionV>
                <wp:extent cx="1701209" cy="871870"/>
                <wp:effectExtent l="0" t="0" r="635" b="44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209" cy="87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007C2A" w14:textId="1369C8A3" w:rsidR="00404307" w:rsidRPr="00404307" w:rsidRDefault="00CE3969" w:rsidP="0040430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C42D653" wp14:editId="0B252870">
                                  <wp:extent cx="762654" cy="484963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Dawpool - Low resolution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6130" cy="4998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8A9CD" id="Text Box 1" o:spid="_x0000_s1027" type="#_x0000_t202" style="position:absolute;margin-left:655.75pt;margin-top:-19.25pt;width:133.95pt;height:68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" fillcolor="white [3201]" stroked="f" strokeweight=".5pt">
                <v:textbox>
                  <w:txbxContent>
                    <w:p w14:paraId="6A007C2A" w14:textId="1369C8A3" w:rsidR="00404307" w:rsidRPr="00404307" w:rsidRDefault="00CE3969" w:rsidP="00404307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C42D653" wp14:editId="0B252870">
                            <wp:extent cx="762654" cy="484963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Dawpool - Low resolution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6130" cy="4998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7331B">
        <w:rPr>
          <w:rFonts w:ascii="Arial" w:hAnsi="Arial" w:cs="Arial"/>
          <w:b/>
          <w:bCs/>
          <w:u w:val="single"/>
        </w:rPr>
        <w:softHyphen/>
      </w:r>
      <w:r w:rsidR="0097331B">
        <w:rPr>
          <w:rFonts w:ascii="Arial" w:hAnsi="Arial" w:cs="Arial"/>
          <w:b/>
          <w:bCs/>
          <w:u w:val="single"/>
        </w:rPr>
        <w:softHyphen/>
      </w:r>
      <w:r w:rsidR="0097331B">
        <w:rPr>
          <w:rFonts w:ascii="Arial" w:hAnsi="Arial" w:cs="Arial"/>
          <w:b/>
          <w:bCs/>
          <w:u w:val="single"/>
        </w:rPr>
        <w:softHyphen/>
      </w:r>
      <w:r w:rsidR="0054276C" w:rsidRPr="006E1567">
        <w:rPr>
          <w:rFonts w:ascii="Arial" w:hAnsi="Arial" w:cs="Arial"/>
          <w:b/>
          <w:bCs/>
          <w:u w:val="single"/>
        </w:rPr>
        <w:t xml:space="preserve">Year </w:t>
      </w:r>
      <w:r w:rsidR="0045318C">
        <w:rPr>
          <w:rFonts w:ascii="Arial" w:hAnsi="Arial" w:cs="Arial"/>
          <w:b/>
          <w:bCs/>
          <w:u w:val="single"/>
        </w:rPr>
        <w:t>6</w:t>
      </w:r>
      <w:r w:rsidR="00D41603" w:rsidRPr="006E1567">
        <w:rPr>
          <w:rFonts w:ascii="Arial" w:hAnsi="Arial" w:cs="Arial"/>
          <w:b/>
          <w:bCs/>
          <w:u w:val="single"/>
        </w:rPr>
        <w:t xml:space="preserve"> </w:t>
      </w:r>
      <w:r w:rsidR="00296542" w:rsidRPr="006E1567">
        <w:rPr>
          <w:rFonts w:ascii="Arial" w:hAnsi="Arial" w:cs="Arial"/>
          <w:b/>
          <w:bCs/>
          <w:u w:val="single"/>
        </w:rPr>
        <w:t>Weekly Timetable</w:t>
      </w:r>
      <w:r w:rsidR="002626CE" w:rsidRPr="006E1567">
        <w:rPr>
          <w:rFonts w:ascii="Arial" w:hAnsi="Arial" w:cs="Arial"/>
          <w:b/>
          <w:bCs/>
        </w:rPr>
        <w:t xml:space="preserve">   </w:t>
      </w:r>
      <w:r w:rsidR="00404307" w:rsidRPr="006E1567">
        <w:rPr>
          <w:rFonts w:ascii="Arial" w:hAnsi="Arial" w:cs="Arial"/>
          <w:b/>
          <w:bCs/>
          <w:u w:val="single"/>
        </w:rPr>
        <w:t xml:space="preserve">Week Commencing </w:t>
      </w:r>
      <w:r w:rsidR="008E2A3C">
        <w:rPr>
          <w:rFonts w:ascii="Arial" w:hAnsi="Arial" w:cs="Arial"/>
          <w:b/>
          <w:bCs/>
          <w:u w:val="single"/>
        </w:rPr>
        <w:t>28</w:t>
      </w:r>
      <w:r w:rsidR="00952C88">
        <w:rPr>
          <w:rFonts w:ascii="Arial" w:hAnsi="Arial" w:cs="Arial"/>
          <w:b/>
          <w:bCs/>
          <w:u w:val="single"/>
        </w:rPr>
        <w:t>.0</w:t>
      </w:r>
      <w:r w:rsidR="000903D7">
        <w:rPr>
          <w:rFonts w:ascii="Arial" w:hAnsi="Arial" w:cs="Arial"/>
          <w:b/>
          <w:bCs/>
          <w:u w:val="single"/>
        </w:rPr>
        <w:t>9</w:t>
      </w:r>
      <w:r w:rsidR="00952C88">
        <w:rPr>
          <w:rFonts w:ascii="Arial" w:hAnsi="Arial" w:cs="Arial"/>
          <w:b/>
          <w:bCs/>
          <w:u w:val="single"/>
        </w:rPr>
        <w:t>.2</w:t>
      </w:r>
      <w:r w:rsidR="00FE5BA1">
        <w:rPr>
          <w:rFonts w:ascii="Arial" w:hAnsi="Arial" w:cs="Arial"/>
          <w:b/>
          <w:bCs/>
          <w:u w:val="single"/>
        </w:rPr>
        <w:t>6</w:t>
      </w:r>
    </w:p>
    <w:p w14:paraId="01D61661" w14:textId="0D253313" w:rsidR="00404307" w:rsidRDefault="00404307">
      <w:pPr>
        <w:rPr>
          <w:rFonts w:ascii="Arial" w:hAnsi="Arial" w:cs="Arial"/>
          <w:b/>
          <w:bCs/>
          <w:u w:val="single"/>
        </w:rPr>
      </w:pPr>
    </w:p>
    <w:p w14:paraId="179EDDA2" w14:textId="4A1500E1" w:rsidR="001766AA" w:rsidRPr="003C57F4" w:rsidRDefault="006E1567" w:rsidP="003C57F4">
      <w:pPr>
        <w:rPr>
          <w:rFonts w:ascii="Arial" w:hAnsi="Arial" w:cs="Arial"/>
          <w:b/>
          <w:szCs w:val="28"/>
        </w:rPr>
      </w:pPr>
      <w:r w:rsidRPr="003C57F4">
        <w:rPr>
          <w:rFonts w:ascii="Arial" w:hAnsi="Arial" w:cs="Arial"/>
          <w:b/>
          <w:szCs w:val="28"/>
        </w:rPr>
        <w:t xml:space="preserve">Mrs </w:t>
      </w:r>
      <w:r w:rsidR="007B70B6">
        <w:rPr>
          <w:rFonts w:ascii="Arial" w:hAnsi="Arial" w:cs="Arial"/>
          <w:b/>
          <w:szCs w:val="28"/>
        </w:rPr>
        <w:t xml:space="preserve">Croft Monday </w:t>
      </w:r>
      <w:r w:rsidR="006E17C6">
        <w:rPr>
          <w:rFonts w:ascii="Arial" w:hAnsi="Arial" w:cs="Arial"/>
          <w:b/>
          <w:szCs w:val="28"/>
        </w:rPr>
        <w:t>–</w:t>
      </w:r>
      <w:r w:rsidR="007B70B6">
        <w:rPr>
          <w:rFonts w:ascii="Arial" w:hAnsi="Arial" w:cs="Arial"/>
          <w:b/>
          <w:szCs w:val="28"/>
        </w:rPr>
        <w:t xml:space="preserve"> Friday</w:t>
      </w:r>
    </w:p>
    <w:p w14:paraId="36B3564A" w14:textId="190236E4" w:rsidR="00296542" w:rsidRDefault="00296542">
      <w:pPr>
        <w:rPr>
          <w:rFonts w:ascii="Arial" w:hAnsi="Arial" w:cs="Arial"/>
        </w:rPr>
      </w:pPr>
    </w:p>
    <w:tbl>
      <w:tblPr>
        <w:tblStyle w:val="TableGrid"/>
        <w:tblW w:w="15727" w:type="dxa"/>
        <w:tblLayout w:type="fixed"/>
        <w:tblLook w:val="04A0" w:firstRow="1" w:lastRow="0" w:firstColumn="1" w:lastColumn="0" w:noHBand="0" w:noVBand="1"/>
      </w:tblPr>
      <w:tblGrid>
        <w:gridCol w:w="1550"/>
        <w:gridCol w:w="2732"/>
        <w:gridCol w:w="261"/>
        <w:gridCol w:w="3093"/>
        <w:gridCol w:w="262"/>
        <w:gridCol w:w="3500"/>
        <w:gridCol w:w="4329"/>
      </w:tblGrid>
      <w:tr w:rsidR="006E17C6" w14:paraId="697959E8" w14:textId="5F99CEFF" w:rsidTr="00040D54">
        <w:trPr>
          <w:trHeight w:val="822"/>
        </w:trPr>
        <w:tc>
          <w:tcPr>
            <w:tcW w:w="1550" w:type="dxa"/>
          </w:tcPr>
          <w:p w14:paraId="4526B6A2" w14:textId="15EAB13E" w:rsidR="00DE150E" w:rsidRDefault="00DE150E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</w:tcPr>
          <w:p w14:paraId="793944FC" w14:textId="5B2AD221" w:rsidR="00DE150E" w:rsidRPr="00404307" w:rsidRDefault="00F1027A" w:rsidP="0029654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Lessons 09:00 – 10:30 </w:t>
            </w:r>
          </w:p>
        </w:tc>
        <w:tc>
          <w:tcPr>
            <w:tcW w:w="261" w:type="dxa"/>
            <w:vMerge w:val="restart"/>
            <w:shd w:val="clear" w:color="auto" w:fill="D9D9D9" w:themeFill="background1" w:themeFillShade="D9"/>
          </w:tcPr>
          <w:p w14:paraId="2518617F" w14:textId="77777777" w:rsidR="00DE150E" w:rsidRPr="00404307" w:rsidRDefault="00DE150E" w:rsidP="0029654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93" w:type="dxa"/>
          </w:tcPr>
          <w:p w14:paraId="336118FC" w14:textId="0E551F03" w:rsidR="00DE150E" w:rsidRPr="00404307" w:rsidRDefault="00F1027A" w:rsidP="0029654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Lessons</w:t>
            </w:r>
            <w:r w:rsidR="00EB0B85" w:rsidRPr="00404307">
              <w:rPr>
                <w:rFonts w:ascii="Arial" w:hAnsi="Arial" w:cs="Arial"/>
                <w:b/>
                <w:bCs/>
              </w:rPr>
              <w:softHyphen/>
            </w:r>
            <w:r w:rsidR="00DE150E" w:rsidRPr="00404307">
              <w:rPr>
                <w:rFonts w:ascii="Arial" w:hAnsi="Arial" w:cs="Arial"/>
                <w:b/>
                <w:bCs/>
              </w:rPr>
              <w:softHyphen/>
            </w:r>
            <w:r w:rsidR="00DE150E" w:rsidRPr="00404307">
              <w:rPr>
                <w:rFonts w:ascii="Arial" w:hAnsi="Arial" w:cs="Arial"/>
                <w:b/>
                <w:bCs/>
              </w:rPr>
              <w:softHyphen/>
            </w:r>
            <w:r w:rsidR="00DE150E" w:rsidRPr="00404307">
              <w:rPr>
                <w:rFonts w:ascii="Arial" w:hAnsi="Arial" w:cs="Arial"/>
                <w:b/>
                <w:bCs/>
              </w:rPr>
              <w:softHyphen/>
            </w:r>
            <w:r w:rsidR="00EB0B85">
              <w:rPr>
                <w:rFonts w:ascii="Arial" w:hAnsi="Arial" w:cs="Arial"/>
                <w:b/>
                <w:bCs/>
              </w:rPr>
              <w:t xml:space="preserve"> </w:t>
            </w:r>
            <w:r w:rsidR="00DE150E" w:rsidRPr="00404307">
              <w:rPr>
                <w:rFonts w:ascii="Arial" w:hAnsi="Arial" w:cs="Arial"/>
                <w:b/>
                <w:bCs/>
              </w:rPr>
              <w:t>10:45 – 12:15</w:t>
            </w:r>
          </w:p>
        </w:tc>
        <w:tc>
          <w:tcPr>
            <w:tcW w:w="262" w:type="dxa"/>
            <w:vMerge w:val="restart"/>
            <w:shd w:val="clear" w:color="auto" w:fill="D9D9D9" w:themeFill="background1" w:themeFillShade="D9"/>
          </w:tcPr>
          <w:p w14:paraId="2F0838D7" w14:textId="77777777" w:rsidR="00DE150E" w:rsidRPr="00404307" w:rsidRDefault="00DE150E" w:rsidP="0029654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0" w:type="dxa"/>
          </w:tcPr>
          <w:p w14:paraId="758C66CA" w14:textId="77777777" w:rsidR="006E1567" w:rsidRDefault="00F1027A" w:rsidP="0029654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Lessons</w:t>
            </w:r>
            <w:r w:rsidR="00DE150E" w:rsidRPr="00404307">
              <w:rPr>
                <w:rFonts w:ascii="Arial" w:hAnsi="Arial" w:cs="Arial"/>
                <w:b/>
                <w:bCs/>
              </w:rPr>
              <w:t xml:space="preserve"> 13:15 – 1</w:t>
            </w:r>
            <w:r w:rsidR="002626CE">
              <w:rPr>
                <w:rFonts w:ascii="Arial" w:hAnsi="Arial" w:cs="Arial"/>
                <w:b/>
                <w:bCs/>
              </w:rPr>
              <w:t>5</w:t>
            </w:r>
            <w:r w:rsidR="00DE150E" w:rsidRPr="00404307">
              <w:rPr>
                <w:rFonts w:ascii="Arial" w:hAnsi="Arial" w:cs="Arial"/>
                <w:b/>
                <w:bCs/>
              </w:rPr>
              <w:t xml:space="preserve">:30 </w:t>
            </w:r>
          </w:p>
          <w:p w14:paraId="59D542EE" w14:textId="20C9B75E" w:rsidR="00DE150E" w:rsidRPr="00404307" w:rsidRDefault="00DE150E" w:rsidP="00296542">
            <w:pPr>
              <w:jc w:val="center"/>
              <w:rPr>
                <w:rFonts w:ascii="Arial" w:hAnsi="Arial" w:cs="Arial"/>
                <w:b/>
                <w:bCs/>
              </w:rPr>
            </w:pPr>
            <w:r w:rsidRPr="00404307">
              <w:rPr>
                <w:rFonts w:ascii="Arial" w:hAnsi="Arial" w:cs="Arial"/>
                <w:b/>
                <w:bCs/>
                <w:sz w:val="17"/>
                <w:szCs w:val="17"/>
              </w:rPr>
              <w:t>(Incorporating 15-minute break)</w:t>
            </w:r>
          </w:p>
        </w:tc>
        <w:tc>
          <w:tcPr>
            <w:tcW w:w="4329" w:type="dxa"/>
            <w:shd w:val="clear" w:color="auto" w:fill="E2EFD9" w:themeFill="accent6" w:themeFillTint="33"/>
          </w:tcPr>
          <w:p w14:paraId="2AA6F47D" w14:textId="130A37D4" w:rsidR="00DE150E" w:rsidRPr="00404307" w:rsidRDefault="00DE150E" w:rsidP="0029654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Additional Tasks</w:t>
            </w:r>
          </w:p>
        </w:tc>
      </w:tr>
      <w:tr w:rsidR="000903D7" w14:paraId="3B455A7A" w14:textId="77777777" w:rsidTr="00040D54">
        <w:trPr>
          <w:trHeight w:val="822"/>
        </w:trPr>
        <w:tc>
          <w:tcPr>
            <w:tcW w:w="1550" w:type="dxa"/>
          </w:tcPr>
          <w:p w14:paraId="30955BAD" w14:textId="6B6BE946" w:rsidR="000903D7" w:rsidRPr="006E17C6" w:rsidRDefault="000903D7" w:rsidP="000903D7">
            <w:pPr>
              <w:jc w:val="center"/>
              <w:rPr>
                <w:rFonts w:ascii="Arial" w:hAnsi="Arial" w:cs="Arial"/>
                <w:b/>
                <w:bCs/>
              </w:rPr>
            </w:pPr>
            <w:r w:rsidRPr="006E17C6">
              <w:rPr>
                <w:rFonts w:ascii="Arial" w:hAnsi="Arial" w:cs="Arial"/>
                <w:b/>
                <w:bCs/>
              </w:rPr>
              <w:t>Monday</w:t>
            </w:r>
          </w:p>
        </w:tc>
        <w:tc>
          <w:tcPr>
            <w:tcW w:w="2732" w:type="dxa"/>
          </w:tcPr>
          <w:p w14:paraId="2B340EA6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Fluent in Five/Rapid Reasoning and Arithmetic </w:t>
            </w:r>
          </w:p>
          <w:p w14:paraId="0722C7AE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531BBA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70A3">
              <w:rPr>
                <w:rFonts w:ascii="Arial" w:hAnsi="Arial" w:cs="Arial"/>
                <w:sz w:val="20"/>
                <w:szCs w:val="20"/>
              </w:rPr>
              <w:t>Objective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7B5B8D47" w14:textId="77777777" w:rsidR="000903D7" w:rsidRPr="006E17C6" w:rsidRDefault="000903D7" w:rsidP="000903D7">
            <w:pPr>
              <w:pStyle w:val="ListParagraph"/>
              <w:numPr>
                <w:ilvl w:val="0"/>
                <w:numId w:val="3"/>
              </w:numPr>
              <w:ind w:left="357" w:firstLine="0"/>
              <w:rPr>
                <w:rFonts w:ascii="Arial" w:hAnsi="Arial" w:cs="Arial"/>
                <w:sz w:val="20"/>
                <w:szCs w:val="20"/>
              </w:rPr>
            </w:pPr>
            <w:r w:rsidRPr="006E17C6">
              <w:rPr>
                <w:rFonts w:ascii="Arial" w:hAnsi="Arial" w:cs="Arial"/>
                <w:sz w:val="20"/>
                <w:szCs w:val="20"/>
              </w:rPr>
              <w:t xml:space="preserve">To improve mental and written arithmetic strategies and algorithms within a timed period. </w:t>
            </w:r>
          </w:p>
          <w:p w14:paraId="0247CD6A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7A00F49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2772AB3" w14:textId="77777777" w:rsidR="000903D7" w:rsidRPr="00DC4FF0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0AE1B4C" w14:textId="77777777" w:rsidR="000903D7" w:rsidRPr="006E17C6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Maths</w:t>
            </w:r>
          </w:p>
          <w:p w14:paraId="125A1FA2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Objective: </w:t>
            </w:r>
          </w:p>
          <w:p w14:paraId="6CEAB936" w14:textId="4B3D0461" w:rsidR="000903D7" w:rsidRPr="002B59B5" w:rsidRDefault="000903D7" w:rsidP="000903D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8E2A3C">
              <w:rPr>
                <w:rFonts w:ascii="Arial" w:hAnsi="Arial" w:cs="Arial"/>
                <w:sz w:val="20"/>
                <w:szCs w:val="20"/>
              </w:rPr>
              <w:t>use common multiples.</w:t>
            </w:r>
          </w:p>
        </w:tc>
        <w:tc>
          <w:tcPr>
            <w:tcW w:w="261" w:type="dxa"/>
            <w:vMerge/>
            <w:shd w:val="clear" w:color="auto" w:fill="D9D9D9" w:themeFill="background1" w:themeFillShade="D9"/>
          </w:tcPr>
          <w:p w14:paraId="03D043C2" w14:textId="77777777" w:rsidR="000903D7" w:rsidRPr="002B59B5" w:rsidRDefault="000903D7" w:rsidP="000903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93" w:type="dxa"/>
          </w:tcPr>
          <w:p w14:paraId="171E67F8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English: Narrative</w:t>
            </w:r>
          </w:p>
          <w:p w14:paraId="04876199" w14:textId="77777777" w:rsidR="000903D7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B7EF84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  <w:r w:rsidRPr="00E20D63">
              <w:rPr>
                <w:rFonts w:ascii="Arial" w:hAnsi="Arial" w:cs="Arial"/>
                <w:sz w:val="20"/>
                <w:szCs w:val="20"/>
              </w:rPr>
              <w:t>Objectives:</w:t>
            </w:r>
          </w:p>
          <w:p w14:paraId="236C78FD" w14:textId="2F59DF00" w:rsidR="000903D7" w:rsidRPr="003761A5" w:rsidRDefault="000903D7" w:rsidP="000903D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7A5710">
              <w:rPr>
                <w:rFonts w:ascii="Arial" w:hAnsi="Arial" w:cs="Arial"/>
                <w:sz w:val="20"/>
                <w:szCs w:val="20"/>
              </w:rPr>
              <w:t xml:space="preserve">I </w:t>
            </w:r>
            <w:r>
              <w:rPr>
                <w:rFonts w:ascii="Arial" w:hAnsi="Arial" w:cs="Arial"/>
                <w:sz w:val="20"/>
                <w:szCs w:val="20"/>
              </w:rPr>
              <w:t xml:space="preserve">can </w:t>
            </w:r>
            <w:r w:rsidR="008E2A3C">
              <w:rPr>
                <w:rFonts w:ascii="Arial" w:hAnsi="Arial" w:cs="Arial"/>
                <w:sz w:val="20"/>
                <w:szCs w:val="20"/>
              </w:rPr>
              <w:t>use subordinating conjunctions for time.</w:t>
            </w:r>
          </w:p>
          <w:p w14:paraId="67C415C2" w14:textId="136A5A2E" w:rsidR="000903D7" w:rsidRPr="002B59B5" w:rsidRDefault="000903D7" w:rsidP="000903D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C12315">
              <w:rPr>
                <w:rFonts w:ascii="Arial" w:hAnsi="Arial" w:cs="Arial"/>
                <w:sz w:val="20"/>
                <w:szCs w:val="20"/>
              </w:rPr>
              <w:t>I can check the non-negotiables of spelling, punctuation and Capital letters.</w:t>
            </w:r>
          </w:p>
        </w:tc>
        <w:tc>
          <w:tcPr>
            <w:tcW w:w="262" w:type="dxa"/>
            <w:vMerge/>
            <w:shd w:val="clear" w:color="auto" w:fill="D9D9D9" w:themeFill="background1" w:themeFillShade="D9"/>
          </w:tcPr>
          <w:p w14:paraId="68839ABA" w14:textId="77777777" w:rsidR="000903D7" w:rsidRPr="002B59B5" w:rsidRDefault="000903D7" w:rsidP="000903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00" w:type="dxa"/>
          </w:tcPr>
          <w:p w14:paraId="4CF43B2D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History</w:t>
            </w:r>
          </w:p>
          <w:p w14:paraId="508F01DE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1947774B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Objectives:</w:t>
            </w:r>
          </w:p>
          <w:p w14:paraId="65B84353" w14:textId="601649D8" w:rsidR="000903D7" w:rsidRPr="002B59B5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9B5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2B59B5">
              <w:rPr>
                <w:rFonts w:ascii="Arial" w:hAnsi="Arial" w:cs="Arial"/>
                <w:sz w:val="20"/>
                <w:szCs w:val="20"/>
              </w:rPr>
              <w:t xml:space="preserve"> I can </w:t>
            </w:r>
            <w:r w:rsidR="008E2A3C">
              <w:rPr>
                <w:rFonts w:ascii="Arial" w:hAnsi="Arial" w:cs="Arial"/>
                <w:sz w:val="20"/>
                <w:szCs w:val="20"/>
              </w:rPr>
              <w:t xml:space="preserve">explain what the Blitz was and how it affected life in Britain. </w:t>
            </w:r>
          </w:p>
          <w:p w14:paraId="1BD3B6F3" w14:textId="284728C8" w:rsidR="000903D7" w:rsidRPr="002B59B5" w:rsidRDefault="000903D7" w:rsidP="000903D7">
            <w:pPr>
              <w:pStyle w:val="ListParagraph"/>
              <w:ind w:left="4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9" w:type="dxa"/>
            <w:vMerge w:val="restart"/>
            <w:shd w:val="clear" w:color="auto" w:fill="E2EFD9" w:themeFill="accent6" w:themeFillTint="33"/>
          </w:tcPr>
          <w:p w14:paraId="030FDB2B" w14:textId="77777777" w:rsidR="000903D7" w:rsidRPr="002B59B5" w:rsidRDefault="000903D7" w:rsidP="000903D7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6"/>
                <w:szCs w:val="16"/>
              </w:rPr>
              <w:t>Create an Anderson shelter</w:t>
            </w:r>
          </w:p>
          <w:p w14:paraId="56D6E9B8" w14:textId="77777777" w:rsidR="000903D7" w:rsidRPr="002B59B5" w:rsidRDefault="000903D7" w:rsidP="000903D7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6"/>
                <w:szCs w:val="16"/>
              </w:rPr>
              <w:t>Explore life as an evacuee during WW2</w:t>
            </w:r>
          </w:p>
          <w:p w14:paraId="241E58E7" w14:textId="475E703B" w:rsidR="000903D7" w:rsidRPr="002B59B5" w:rsidRDefault="000903D7" w:rsidP="000903D7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6"/>
                <w:szCs w:val="16"/>
              </w:rPr>
              <w:t>Research into your own family history during the war</w:t>
            </w:r>
            <w:r w:rsidRPr="002B59B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0903D7" w14:paraId="2170B01B" w14:textId="61FE2FCE" w:rsidTr="002B59B5">
        <w:trPr>
          <w:trHeight w:val="617"/>
        </w:trPr>
        <w:tc>
          <w:tcPr>
            <w:tcW w:w="1550" w:type="dxa"/>
            <w:vAlign w:val="center"/>
          </w:tcPr>
          <w:p w14:paraId="35730348" w14:textId="2E9DA9BD" w:rsidR="000903D7" w:rsidRPr="00387FD8" w:rsidRDefault="000903D7" w:rsidP="000903D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Tuesday</w:t>
            </w:r>
          </w:p>
          <w:p w14:paraId="6F7B1642" w14:textId="4ADFCEFC" w:rsidR="000903D7" w:rsidRPr="00387FD8" w:rsidRDefault="000903D7" w:rsidP="000903D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32" w:type="dxa"/>
          </w:tcPr>
          <w:p w14:paraId="04F00603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Fluent in Five/Rapid Reasoning and Arithmetic </w:t>
            </w:r>
          </w:p>
          <w:p w14:paraId="07234AC1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FF78149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70A3">
              <w:rPr>
                <w:rFonts w:ascii="Arial" w:hAnsi="Arial" w:cs="Arial"/>
                <w:sz w:val="20"/>
                <w:szCs w:val="20"/>
              </w:rPr>
              <w:t>Objective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0527D00C" w14:textId="77777777" w:rsidR="000903D7" w:rsidRPr="006E17C6" w:rsidRDefault="000903D7" w:rsidP="000903D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6E17C6">
              <w:rPr>
                <w:rFonts w:ascii="Arial" w:hAnsi="Arial" w:cs="Arial"/>
                <w:sz w:val="20"/>
                <w:szCs w:val="20"/>
              </w:rPr>
              <w:t xml:space="preserve">To improve mental and written arithmetic strategies and algorithms within a timed period. </w:t>
            </w:r>
          </w:p>
          <w:p w14:paraId="63652005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8A3A7B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6F25249" w14:textId="77777777" w:rsidR="000903D7" w:rsidRPr="00DC4FF0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94B6694" w14:textId="77777777" w:rsidR="000903D7" w:rsidRPr="006E17C6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Maths</w:t>
            </w:r>
          </w:p>
          <w:p w14:paraId="7CAB0E1C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Objective: </w:t>
            </w:r>
          </w:p>
          <w:p w14:paraId="6011E147" w14:textId="2C462256" w:rsidR="000903D7" w:rsidRPr="004142D5" w:rsidRDefault="000903D7" w:rsidP="000903D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8E2A3C">
              <w:rPr>
                <w:rFonts w:ascii="Arial" w:hAnsi="Arial" w:cs="Arial"/>
                <w:sz w:val="20"/>
                <w:szCs w:val="20"/>
              </w:rPr>
              <w:t xml:space="preserve">use the rules of divisibility. </w:t>
            </w:r>
          </w:p>
        </w:tc>
        <w:tc>
          <w:tcPr>
            <w:tcW w:w="261" w:type="dxa"/>
            <w:vMerge/>
            <w:shd w:val="clear" w:color="auto" w:fill="D9D9D9" w:themeFill="background1" w:themeFillShade="D9"/>
          </w:tcPr>
          <w:p w14:paraId="28FC5203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3" w:type="dxa"/>
          </w:tcPr>
          <w:p w14:paraId="31E07B2E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English: Narrative</w:t>
            </w:r>
          </w:p>
          <w:p w14:paraId="0BE25D38" w14:textId="77777777" w:rsidR="000903D7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1EE817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  <w:r w:rsidRPr="00E20D63">
              <w:rPr>
                <w:rFonts w:ascii="Arial" w:hAnsi="Arial" w:cs="Arial"/>
                <w:sz w:val="20"/>
                <w:szCs w:val="20"/>
              </w:rPr>
              <w:t>Objectives:</w:t>
            </w:r>
          </w:p>
          <w:p w14:paraId="6ABA7D6A" w14:textId="704837AB" w:rsidR="000903D7" w:rsidRPr="003761A5" w:rsidRDefault="000903D7" w:rsidP="000903D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A5710">
              <w:rPr>
                <w:rFonts w:ascii="Arial" w:hAnsi="Arial" w:cs="Arial"/>
                <w:sz w:val="20"/>
                <w:szCs w:val="20"/>
              </w:rPr>
              <w:t xml:space="preserve">I </w:t>
            </w:r>
            <w:r>
              <w:rPr>
                <w:rFonts w:ascii="Arial" w:hAnsi="Arial" w:cs="Arial"/>
                <w:sz w:val="20"/>
                <w:szCs w:val="20"/>
              </w:rPr>
              <w:t xml:space="preserve">can </w:t>
            </w:r>
            <w:r w:rsidR="008E2A3C">
              <w:rPr>
                <w:rFonts w:ascii="Arial" w:hAnsi="Arial" w:cs="Arial"/>
                <w:sz w:val="20"/>
                <w:szCs w:val="20"/>
              </w:rPr>
              <w:t>answer comprehension questions on Jack and the baked beanstalk.</w:t>
            </w:r>
          </w:p>
          <w:p w14:paraId="72E3022C" w14:textId="0F6A3B27" w:rsidR="000903D7" w:rsidRPr="001842AD" w:rsidRDefault="000903D7" w:rsidP="000903D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C12315">
              <w:rPr>
                <w:rFonts w:ascii="Arial" w:hAnsi="Arial" w:cs="Arial"/>
                <w:sz w:val="20"/>
                <w:szCs w:val="20"/>
              </w:rPr>
              <w:t>I can check the non-negotiables of spelling, punctuation and Capital letters.</w:t>
            </w:r>
          </w:p>
        </w:tc>
        <w:tc>
          <w:tcPr>
            <w:tcW w:w="262" w:type="dxa"/>
            <w:vMerge/>
            <w:shd w:val="clear" w:color="auto" w:fill="D9D9D9" w:themeFill="background1" w:themeFillShade="D9"/>
          </w:tcPr>
          <w:p w14:paraId="09D73DF6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0" w:type="dxa"/>
          </w:tcPr>
          <w:p w14:paraId="579CA419" w14:textId="0930FA38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PE</w:t>
            </w:r>
          </w:p>
          <w:p w14:paraId="2F50487F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35F9FBD1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Objectives:</w:t>
            </w:r>
          </w:p>
          <w:p w14:paraId="6ADC5AB7" w14:textId="7C35474D" w:rsidR="000903D7" w:rsidRPr="00C27C86" w:rsidRDefault="00C27C86" w:rsidP="00C27C86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 can take part in Forest schools.</w:t>
            </w:r>
          </w:p>
        </w:tc>
        <w:tc>
          <w:tcPr>
            <w:tcW w:w="4329" w:type="dxa"/>
            <w:vMerge/>
            <w:shd w:val="clear" w:color="auto" w:fill="E2EFD9" w:themeFill="accent6" w:themeFillTint="33"/>
          </w:tcPr>
          <w:p w14:paraId="6F7CEE37" w14:textId="0A826AAC" w:rsidR="000903D7" w:rsidRPr="006E17C6" w:rsidRDefault="000903D7" w:rsidP="000903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903D7" w14:paraId="5DB41F82" w14:textId="77777777" w:rsidTr="00040D54">
        <w:trPr>
          <w:trHeight w:val="2732"/>
        </w:trPr>
        <w:tc>
          <w:tcPr>
            <w:tcW w:w="1550" w:type="dxa"/>
            <w:vAlign w:val="center"/>
          </w:tcPr>
          <w:p w14:paraId="0B940250" w14:textId="18268734" w:rsidR="000903D7" w:rsidRDefault="000903D7" w:rsidP="000903D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Wednesday</w:t>
            </w:r>
          </w:p>
        </w:tc>
        <w:tc>
          <w:tcPr>
            <w:tcW w:w="2732" w:type="dxa"/>
          </w:tcPr>
          <w:p w14:paraId="49708274" w14:textId="2EC00B35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Fluent in Five/Rapid Reasoning and Arithmetic </w:t>
            </w:r>
          </w:p>
          <w:p w14:paraId="7C4976BA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95CAE90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70A3">
              <w:rPr>
                <w:rFonts w:ascii="Arial" w:hAnsi="Arial" w:cs="Arial"/>
                <w:sz w:val="20"/>
                <w:szCs w:val="20"/>
              </w:rPr>
              <w:t>Objective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63A1A0DA" w14:textId="62AD2C66" w:rsidR="000903D7" w:rsidRPr="006E17C6" w:rsidRDefault="000903D7" w:rsidP="000903D7">
            <w:pPr>
              <w:pStyle w:val="ListParagraph"/>
              <w:numPr>
                <w:ilvl w:val="0"/>
                <w:numId w:val="3"/>
              </w:numPr>
              <w:ind w:left="357" w:firstLine="0"/>
              <w:rPr>
                <w:rFonts w:ascii="Arial" w:hAnsi="Arial" w:cs="Arial"/>
                <w:sz w:val="20"/>
                <w:szCs w:val="20"/>
              </w:rPr>
            </w:pPr>
            <w:r w:rsidRPr="006E17C6">
              <w:rPr>
                <w:rFonts w:ascii="Arial" w:hAnsi="Arial" w:cs="Arial"/>
                <w:sz w:val="20"/>
                <w:szCs w:val="20"/>
              </w:rPr>
              <w:t xml:space="preserve">To improve mental and written arithmetic strategies and algorithms within a timed period. </w:t>
            </w:r>
          </w:p>
          <w:p w14:paraId="4AA4C388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EE074F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F9B1F71" w14:textId="77777777" w:rsidR="000903D7" w:rsidRPr="00DC4FF0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11FF4E" w14:textId="77777777" w:rsidR="000903D7" w:rsidRPr="006E17C6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Maths</w:t>
            </w:r>
          </w:p>
          <w:p w14:paraId="567C113A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Objective: </w:t>
            </w:r>
          </w:p>
          <w:p w14:paraId="48295DE0" w14:textId="4B7F6D9C" w:rsidR="000903D7" w:rsidRPr="006E17C6" w:rsidRDefault="000903D7" w:rsidP="000903D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8E2A3C">
              <w:rPr>
                <w:rFonts w:ascii="Arial" w:hAnsi="Arial" w:cs="Arial"/>
                <w:sz w:val="20"/>
                <w:szCs w:val="20"/>
              </w:rPr>
              <w:t>identify prime numbers to 100.</w:t>
            </w:r>
          </w:p>
        </w:tc>
        <w:tc>
          <w:tcPr>
            <w:tcW w:w="261" w:type="dxa"/>
            <w:shd w:val="clear" w:color="auto" w:fill="D9D9D9" w:themeFill="background1" w:themeFillShade="D9"/>
          </w:tcPr>
          <w:p w14:paraId="760337A8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3" w:type="dxa"/>
          </w:tcPr>
          <w:p w14:paraId="14524A0F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English: Narrative</w:t>
            </w:r>
          </w:p>
          <w:p w14:paraId="33EFD6CD" w14:textId="77777777" w:rsidR="000903D7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EA7AD39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  <w:r w:rsidRPr="00E20D63">
              <w:rPr>
                <w:rFonts w:ascii="Arial" w:hAnsi="Arial" w:cs="Arial"/>
                <w:sz w:val="20"/>
                <w:szCs w:val="20"/>
              </w:rPr>
              <w:t>Objectives:</w:t>
            </w:r>
          </w:p>
          <w:p w14:paraId="21AD29C4" w14:textId="5860395C" w:rsidR="000903D7" w:rsidRPr="003761A5" w:rsidRDefault="000903D7" w:rsidP="000903D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A5710">
              <w:rPr>
                <w:rFonts w:ascii="Arial" w:hAnsi="Arial" w:cs="Arial"/>
                <w:sz w:val="20"/>
                <w:szCs w:val="20"/>
              </w:rPr>
              <w:t xml:space="preserve">I </w:t>
            </w:r>
            <w:r>
              <w:rPr>
                <w:rFonts w:ascii="Arial" w:hAnsi="Arial" w:cs="Arial"/>
                <w:sz w:val="20"/>
                <w:szCs w:val="20"/>
              </w:rPr>
              <w:t xml:space="preserve">can </w:t>
            </w:r>
            <w:r w:rsidR="008E2A3C">
              <w:rPr>
                <w:rFonts w:ascii="Arial" w:hAnsi="Arial" w:cs="Arial"/>
                <w:sz w:val="20"/>
                <w:szCs w:val="20"/>
              </w:rPr>
              <w:t>use figurative language.</w:t>
            </w:r>
          </w:p>
          <w:p w14:paraId="747B2DB3" w14:textId="0B2817AD" w:rsidR="000903D7" w:rsidRPr="006E17C6" w:rsidRDefault="000903D7" w:rsidP="000903D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C12315">
              <w:rPr>
                <w:rFonts w:ascii="Arial" w:hAnsi="Arial" w:cs="Arial"/>
                <w:sz w:val="20"/>
                <w:szCs w:val="20"/>
              </w:rPr>
              <w:t>I can check the non-negotiables of spelling, punctuation and Capital letters.</w:t>
            </w:r>
          </w:p>
        </w:tc>
        <w:tc>
          <w:tcPr>
            <w:tcW w:w="262" w:type="dxa"/>
            <w:shd w:val="clear" w:color="auto" w:fill="D9D9D9" w:themeFill="background1" w:themeFillShade="D9"/>
          </w:tcPr>
          <w:p w14:paraId="34952E07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0" w:type="dxa"/>
          </w:tcPr>
          <w:p w14:paraId="3C06EF6A" w14:textId="1DBCE7BB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Art</w:t>
            </w:r>
          </w:p>
          <w:p w14:paraId="5128DF64" w14:textId="280EE2C2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5E1E07BD" w14:textId="143A198F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Objectives:</w:t>
            </w:r>
          </w:p>
          <w:p w14:paraId="68BA3136" w14:textId="15EAF4CE" w:rsidR="000903D7" w:rsidRDefault="000903D7" w:rsidP="008E2A3C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903D7">
              <w:rPr>
                <w:rFonts w:ascii="Arial" w:hAnsi="Arial" w:cs="Arial"/>
                <w:sz w:val="20"/>
                <w:szCs w:val="20"/>
              </w:rPr>
              <w:t xml:space="preserve"> I </w:t>
            </w:r>
            <w:r w:rsidR="008E2A3C">
              <w:rPr>
                <w:rFonts w:ascii="Arial" w:hAnsi="Arial" w:cs="Arial"/>
                <w:sz w:val="20"/>
                <w:szCs w:val="20"/>
              </w:rPr>
              <w:t>can understand atmospheric perspective and use it in a piece of art.</w:t>
            </w:r>
          </w:p>
          <w:p w14:paraId="5A13A213" w14:textId="6E03C67D" w:rsidR="000903D7" w:rsidRPr="006E17C6" w:rsidRDefault="000903D7" w:rsidP="000903D7">
            <w:pPr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329" w:type="dxa"/>
            <w:vMerge/>
            <w:shd w:val="clear" w:color="auto" w:fill="E2EFD9" w:themeFill="accent6" w:themeFillTint="33"/>
          </w:tcPr>
          <w:p w14:paraId="3E3DA372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03D7" w14:paraId="3F059C59" w14:textId="77777777" w:rsidTr="00040D54">
        <w:trPr>
          <w:trHeight w:val="2732"/>
        </w:trPr>
        <w:tc>
          <w:tcPr>
            <w:tcW w:w="1550" w:type="dxa"/>
            <w:vAlign w:val="center"/>
          </w:tcPr>
          <w:p w14:paraId="2D933DE7" w14:textId="7920BFA1" w:rsidR="000903D7" w:rsidRDefault="000903D7" w:rsidP="000903D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2732" w:type="dxa"/>
          </w:tcPr>
          <w:p w14:paraId="0BB0868B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Fluent in Five/Rapid Reasoning and Arithmetic </w:t>
            </w:r>
          </w:p>
          <w:p w14:paraId="0E2634DA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C64511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70A3">
              <w:rPr>
                <w:rFonts w:ascii="Arial" w:hAnsi="Arial" w:cs="Arial"/>
                <w:sz w:val="20"/>
                <w:szCs w:val="20"/>
              </w:rPr>
              <w:t>Objective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53548E04" w14:textId="77777777" w:rsidR="000903D7" w:rsidRPr="006E17C6" w:rsidRDefault="000903D7" w:rsidP="000903D7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6E17C6">
              <w:rPr>
                <w:rFonts w:ascii="Arial" w:hAnsi="Arial" w:cs="Arial"/>
                <w:sz w:val="20"/>
                <w:szCs w:val="20"/>
              </w:rPr>
              <w:t xml:space="preserve">To improve mental and written arithmetic strategies and algorithms within a timed period. </w:t>
            </w:r>
          </w:p>
          <w:p w14:paraId="6DD91E92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D76AF31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D2BB0DD" w14:textId="77777777" w:rsidR="000903D7" w:rsidRPr="00DC4FF0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02CBB64" w14:textId="77777777" w:rsidR="000903D7" w:rsidRPr="006E17C6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Maths</w:t>
            </w:r>
          </w:p>
          <w:p w14:paraId="2F1DD281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Objective: </w:t>
            </w:r>
          </w:p>
          <w:p w14:paraId="04BAA149" w14:textId="236635F8" w:rsidR="000903D7" w:rsidRPr="006E17C6" w:rsidRDefault="000903D7" w:rsidP="000903D7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8E2A3C">
              <w:rPr>
                <w:rFonts w:ascii="Arial" w:hAnsi="Arial" w:cs="Arial"/>
                <w:sz w:val="20"/>
                <w:szCs w:val="20"/>
              </w:rPr>
              <w:t>explore square and cubed numbers.</w:t>
            </w:r>
          </w:p>
        </w:tc>
        <w:tc>
          <w:tcPr>
            <w:tcW w:w="261" w:type="dxa"/>
            <w:shd w:val="clear" w:color="auto" w:fill="D9D9D9" w:themeFill="background1" w:themeFillShade="D9"/>
          </w:tcPr>
          <w:p w14:paraId="06CA233F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3" w:type="dxa"/>
          </w:tcPr>
          <w:p w14:paraId="3542193E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English: Narrative</w:t>
            </w:r>
          </w:p>
          <w:p w14:paraId="43CF3AB6" w14:textId="77777777" w:rsidR="000903D7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0C3422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  <w:r w:rsidRPr="00E20D63">
              <w:rPr>
                <w:rFonts w:ascii="Arial" w:hAnsi="Arial" w:cs="Arial"/>
                <w:sz w:val="20"/>
                <w:szCs w:val="20"/>
              </w:rPr>
              <w:t>Objectives:</w:t>
            </w:r>
          </w:p>
          <w:p w14:paraId="6F38B1EC" w14:textId="1147701B" w:rsidR="000903D7" w:rsidRPr="003761A5" w:rsidRDefault="000903D7" w:rsidP="000903D7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7A5710">
              <w:rPr>
                <w:rFonts w:ascii="Arial" w:hAnsi="Arial" w:cs="Arial"/>
                <w:sz w:val="20"/>
                <w:szCs w:val="20"/>
              </w:rPr>
              <w:t xml:space="preserve">I </w:t>
            </w:r>
            <w:r>
              <w:rPr>
                <w:rFonts w:ascii="Arial" w:hAnsi="Arial" w:cs="Arial"/>
                <w:sz w:val="20"/>
                <w:szCs w:val="20"/>
              </w:rPr>
              <w:t xml:space="preserve">can </w:t>
            </w:r>
            <w:r w:rsidR="008E2A3C">
              <w:rPr>
                <w:rFonts w:ascii="Arial" w:hAnsi="Arial" w:cs="Arial"/>
                <w:sz w:val="20"/>
                <w:szCs w:val="20"/>
              </w:rPr>
              <w:t>use hyphens for compound words.</w:t>
            </w:r>
          </w:p>
          <w:p w14:paraId="13B6E46F" w14:textId="4134953E" w:rsidR="000903D7" w:rsidRPr="006E17C6" w:rsidRDefault="000903D7" w:rsidP="000903D7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C12315">
              <w:rPr>
                <w:rFonts w:ascii="Arial" w:hAnsi="Arial" w:cs="Arial"/>
                <w:sz w:val="20"/>
                <w:szCs w:val="20"/>
              </w:rPr>
              <w:t>I can check the non-negotiables of spelling, punctuation and Capital letters.</w:t>
            </w:r>
          </w:p>
        </w:tc>
        <w:tc>
          <w:tcPr>
            <w:tcW w:w="262" w:type="dxa"/>
            <w:shd w:val="clear" w:color="auto" w:fill="D9D9D9" w:themeFill="background1" w:themeFillShade="D9"/>
          </w:tcPr>
          <w:p w14:paraId="6A6620CE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0" w:type="dxa"/>
          </w:tcPr>
          <w:p w14:paraId="1DD3839D" w14:textId="645BC930" w:rsidR="00C27C86" w:rsidRDefault="008E2A3C" w:rsidP="00C27C8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Science</w:t>
            </w:r>
          </w:p>
          <w:p w14:paraId="566CD482" w14:textId="77777777" w:rsidR="00C27C86" w:rsidRDefault="00C27C86" w:rsidP="00C27C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Objective:</w:t>
            </w:r>
          </w:p>
          <w:p w14:paraId="28215B17" w14:textId="2A2C1CCA" w:rsidR="00C27C86" w:rsidRPr="00076FFE" w:rsidRDefault="00C27C86" w:rsidP="00C27C86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BC5159"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8E2A3C">
              <w:rPr>
                <w:rFonts w:ascii="Arial" w:hAnsi="Arial" w:cs="Arial"/>
                <w:sz w:val="20"/>
                <w:szCs w:val="20"/>
              </w:rPr>
              <w:t>explain the ways in which water and nutrients are transported around the body.</w:t>
            </w:r>
          </w:p>
          <w:p w14:paraId="1C8004A4" w14:textId="77777777" w:rsidR="000903D7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63946BF9" w14:textId="77777777" w:rsidR="000903D7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31DABAE2" w14:textId="061FA123" w:rsidR="000903D7" w:rsidRDefault="008E2A3C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Music</w:t>
            </w:r>
            <w:r w:rsidR="000903D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7CF6859A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Objectives:</w:t>
            </w:r>
          </w:p>
          <w:p w14:paraId="6B057EA9" w14:textId="741AF38A" w:rsidR="000903D7" w:rsidRPr="003761A5" w:rsidRDefault="000903D7" w:rsidP="000903D7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8E2A3C">
              <w:rPr>
                <w:rFonts w:ascii="Arial" w:hAnsi="Arial" w:cs="Arial"/>
                <w:sz w:val="20"/>
                <w:szCs w:val="20"/>
              </w:rPr>
              <w:t>listen and appraise.</w:t>
            </w:r>
          </w:p>
        </w:tc>
        <w:tc>
          <w:tcPr>
            <w:tcW w:w="4329" w:type="dxa"/>
            <w:vMerge/>
            <w:shd w:val="clear" w:color="auto" w:fill="E2EFD9" w:themeFill="accent6" w:themeFillTint="33"/>
          </w:tcPr>
          <w:p w14:paraId="4CD914F3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03D7" w14:paraId="71A21DF9" w14:textId="77777777" w:rsidTr="00040D54">
        <w:trPr>
          <w:trHeight w:val="2732"/>
        </w:trPr>
        <w:tc>
          <w:tcPr>
            <w:tcW w:w="1550" w:type="dxa"/>
            <w:vAlign w:val="center"/>
          </w:tcPr>
          <w:p w14:paraId="09D3AA38" w14:textId="448E514B" w:rsidR="000903D7" w:rsidRDefault="000903D7" w:rsidP="000903D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Friday</w:t>
            </w:r>
          </w:p>
        </w:tc>
        <w:tc>
          <w:tcPr>
            <w:tcW w:w="2732" w:type="dxa"/>
          </w:tcPr>
          <w:p w14:paraId="1F4ABC01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Fluent in Five/Rapid Reasoning and Arithmetic </w:t>
            </w:r>
          </w:p>
          <w:p w14:paraId="111B2AA3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A3F7280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70A3">
              <w:rPr>
                <w:rFonts w:ascii="Arial" w:hAnsi="Arial" w:cs="Arial"/>
                <w:sz w:val="20"/>
                <w:szCs w:val="20"/>
              </w:rPr>
              <w:t>Objective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4F1876AF" w14:textId="09E1BAAE" w:rsidR="000903D7" w:rsidRPr="006E17C6" w:rsidRDefault="000903D7" w:rsidP="000903D7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Pr="006E17C6">
              <w:rPr>
                <w:rFonts w:ascii="Arial" w:hAnsi="Arial" w:cs="Arial"/>
                <w:sz w:val="20"/>
                <w:szCs w:val="20"/>
              </w:rPr>
              <w:t xml:space="preserve">To improve mental and written arithmetic strategies and algorithms within a timed period. </w:t>
            </w:r>
          </w:p>
          <w:p w14:paraId="788DFDC6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4D8BD6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FA9B23" w14:textId="77777777" w:rsidR="000903D7" w:rsidRPr="00DC4FF0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81E5413" w14:textId="77777777" w:rsidR="000903D7" w:rsidRPr="006E17C6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Maths</w:t>
            </w:r>
          </w:p>
          <w:p w14:paraId="2E8C25E2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Objective: </w:t>
            </w:r>
          </w:p>
          <w:p w14:paraId="1835EC7B" w14:textId="1CA787AF" w:rsidR="000903D7" w:rsidRPr="006E17C6" w:rsidRDefault="000903D7" w:rsidP="000903D7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8E2A3C">
              <w:rPr>
                <w:rFonts w:ascii="Arial" w:hAnsi="Arial" w:cs="Arial"/>
                <w:sz w:val="20"/>
                <w:szCs w:val="20"/>
              </w:rPr>
              <w:t xml:space="preserve">multiply up to 4digit numbers by 2digit numbers. </w:t>
            </w:r>
          </w:p>
        </w:tc>
        <w:tc>
          <w:tcPr>
            <w:tcW w:w="261" w:type="dxa"/>
            <w:shd w:val="clear" w:color="auto" w:fill="D9D9D9" w:themeFill="background1" w:themeFillShade="D9"/>
          </w:tcPr>
          <w:p w14:paraId="67BDDEC2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3" w:type="dxa"/>
          </w:tcPr>
          <w:p w14:paraId="4A0DF529" w14:textId="53AC0D73" w:rsidR="000903D7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English – Non-fiction</w:t>
            </w:r>
          </w:p>
          <w:p w14:paraId="14830B33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  <w:r w:rsidRPr="00E20D63">
              <w:rPr>
                <w:rFonts w:ascii="Arial" w:hAnsi="Arial" w:cs="Arial"/>
                <w:sz w:val="20"/>
                <w:szCs w:val="20"/>
              </w:rPr>
              <w:t>Objectives:</w:t>
            </w:r>
          </w:p>
          <w:p w14:paraId="54CDCD0B" w14:textId="314CE173" w:rsidR="000903D7" w:rsidRPr="002B59B5" w:rsidRDefault="000903D7" w:rsidP="000903D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8E2A3C">
              <w:rPr>
                <w:rFonts w:ascii="Arial" w:hAnsi="Arial" w:cs="Arial"/>
                <w:sz w:val="20"/>
                <w:szCs w:val="20"/>
              </w:rPr>
              <w:t>use brackets for relative clauses.</w:t>
            </w:r>
          </w:p>
          <w:p w14:paraId="7A179B87" w14:textId="257C4E9D" w:rsidR="000903D7" w:rsidRPr="006E17C6" w:rsidRDefault="000903D7" w:rsidP="000903D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use the non-negotiables. </w:t>
            </w:r>
          </w:p>
        </w:tc>
        <w:tc>
          <w:tcPr>
            <w:tcW w:w="262" w:type="dxa"/>
            <w:shd w:val="clear" w:color="auto" w:fill="D9D9D9" w:themeFill="background1" w:themeFillShade="D9"/>
          </w:tcPr>
          <w:p w14:paraId="76B68F30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0" w:type="dxa"/>
          </w:tcPr>
          <w:p w14:paraId="699043DD" w14:textId="78957C94" w:rsidR="00C27C86" w:rsidRDefault="00C27C86" w:rsidP="00C27C86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</w:t>
            </w:r>
            <w:r w:rsidR="008E2A3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panish</w:t>
            </w:r>
          </w:p>
          <w:p w14:paraId="5E8876FC" w14:textId="77777777" w:rsidR="00C27C86" w:rsidRDefault="00C27C86" w:rsidP="00C27C86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Objectives:</w:t>
            </w:r>
          </w:p>
          <w:p w14:paraId="34498B7F" w14:textId="5DEB6E79" w:rsidR="00C27C86" w:rsidRPr="002B59B5" w:rsidRDefault="00C27C86" w:rsidP="00C27C86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2B59B5"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8E2A3C">
              <w:rPr>
                <w:rFonts w:ascii="Arial" w:hAnsi="Arial" w:cs="Arial"/>
                <w:sz w:val="20"/>
                <w:szCs w:val="20"/>
              </w:rPr>
              <w:t>read and write about my personality.</w:t>
            </w:r>
          </w:p>
          <w:p w14:paraId="571F90D7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046F34" w14:textId="00B94933" w:rsidR="000903D7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Computing:</w:t>
            </w:r>
          </w:p>
          <w:p w14:paraId="522B1BB2" w14:textId="77777777" w:rsidR="000903D7" w:rsidRPr="00603CDD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  <w:r w:rsidRPr="00603CDD">
              <w:rPr>
                <w:rFonts w:ascii="Arial" w:hAnsi="Arial" w:cs="Arial"/>
                <w:sz w:val="20"/>
                <w:szCs w:val="20"/>
              </w:rPr>
              <w:t>Objective:</w:t>
            </w:r>
          </w:p>
          <w:p w14:paraId="5AD2549A" w14:textId="195045AC" w:rsidR="000903D7" w:rsidRPr="008E2A3C" w:rsidRDefault="000903D7" w:rsidP="00760D21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8E2A3C"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8E2A3C">
              <w:rPr>
                <w:rFonts w:ascii="Arial" w:hAnsi="Arial" w:cs="Arial"/>
                <w:sz w:val="20"/>
                <w:szCs w:val="20"/>
              </w:rPr>
              <w:t>write and style a blog post.</w:t>
            </w:r>
          </w:p>
          <w:p w14:paraId="54A01C19" w14:textId="52048916" w:rsidR="000903D7" w:rsidRPr="006E17C6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9" w:type="dxa"/>
            <w:vMerge/>
            <w:shd w:val="clear" w:color="auto" w:fill="E2EFD9" w:themeFill="accent6" w:themeFillTint="33"/>
          </w:tcPr>
          <w:p w14:paraId="1D62C812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F12286" w14:textId="17C64599" w:rsidR="00296542" w:rsidRDefault="00296542"/>
    <w:sectPr w:rsidR="00296542" w:rsidSect="00296542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2699E"/>
    <w:multiLevelType w:val="hybridMultilevel"/>
    <w:tmpl w:val="4CE43C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838C9"/>
    <w:multiLevelType w:val="hybridMultilevel"/>
    <w:tmpl w:val="406030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A5E4A"/>
    <w:multiLevelType w:val="hybridMultilevel"/>
    <w:tmpl w:val="6DC211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B0C57"/>
    <w:multiLevelType w:val="hybridMultilevel"/>
    <w:tmpl w:val="E5404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F7803"/>
    <w:multiLevelType w:val="hybridMultilevel"/>
    <w:tmpl w:val="0BA626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702EE"/>
    <w:multiLevelType w:val="hybridMultilevel"/>
    <w:tmpl w:val="082CD7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C4388C"/>
    <w:multiLevelType w:val="hybridMultilevel"/>
    <w:tmpl w:val="7406AE2E"/>
    <w:lvl w:ilvl="0" w:tplc="152224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C5063"/>
    <w:multiLevelType w:val="hybridMultilevel"/>
    <w:tmpl w:val="675E16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4543"/>
    <w:multiLevelType w:val="hybridMultilevel"/>
    <w:tmpl w:val="20048A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8E6A55"/>
    <w:multiLevelType w:val="hybridMultilevel"/>
    <w:tmpl w:val="FAAE7A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2B45D1"/>
    <w:multiLevelType w:val="hybridMultilevel"/>
    <w:tmpl w:val="C608CF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6614C"/>
    <w:multiLevelType w:val="hybridMultilevel"/>
    <w:tmpl w:val="2B747F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7028A8"/>
    <w:multiLevelType w:val="hybridMultilevel"/>
    <w:tmpl w:val="6C22BE28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7FC7452"/>
    <w:multiLevelType w:val="hybridMultilevel"/>
    <w:tmpl w:val="26A61E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B76FCC"/>
    <w:multiLevelType w:val="hybridMultilevel"/>
    <w:tmpl w:val="15827C64"/>
    <w:lvl w:ilvl="0" w:tplc="678246E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5161E4"/>
    <w:multiLevelType w:val="hybridMultilevel"/>
    <w:tmpl w:val="4CE43C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602B2B"/>
    <w:multiLevelType w:val="hybridMultilevel"/>
    <w:tmpl w:val="9FAC32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D5C2F"/>
    <w:multiLevelType w:val="hybridMultilevel"/>
    <w:tmpl w:val="26A61E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160D65"/>
    <w:multiLevelType w:val="hybridMultilevel"/>
    <w:tmpl w:val="8D8CC2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514F63"/>
    <w:multiLevelType w:val="hybridMultilevel"/>
    <w:tmpl w:val="26A61E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5"/>
  </w:num>
  <w:num w:numId="4">
    <w:abstractNumId w:val="10"/>
  </w:num>
  <w:num w:numId="5">
    <w:abstractNumId w:val="7"/>
  </w:num>
  <w:num w:numId="6">
    <w:abstractNumId w:val="9"/>
  </w:num>
  <w:num w:numId="7">
    <w:abstractNumId w:val="4"/>
  </w:num>
  <w:num w:numId="8">
    <w:abstractNumId w:val="5"/>
  </w:num>
  <w:num w:numId="9">
    <w:abstractNumId w:val="14"/>
  </w:num>
  <w:num w:numId="10">
    <w:abstractNumId w:val="12"/>
  </w:num>
  <w:num w:numId="11">
    <w:abstractNumId w:val="18"/>
  </w:num>
  <w:num w:numId="12">
    <w:abstractNumId w:val="6"/>
  </w:num>
  <w:num w:numId="13">
    <w:abstractNumId w:val="0"/>
  </w:num>
  <w:num w:numId="14">
    <w:abstractNumId w:val="17"/>
  </w:num>
  <w:num w:numId="15">
    <w:abstractNumId w:val="1"/>
  </w:num>
  <w:num w:numId="16">
    <w:abstractNumId w:val="11"/>
  </w:num>
  <w:num w:numId="17">
    <w:abstractNumId w:val="8"/>
  </w:num>
  <w:num w:numId="18">
    <w:abstractNumId w:val="3"/>
  </w:num>
  <w:num w:numId="19">
    <w:abstractNumId w:val="16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542"/>
    <w:rsid w:val="0000704C"/>
    <w:rsid w:val="00010F0B"/>
    <w:rsid w:val="00033A12"/>
    <w:rsid w:val="00040D54"/>
    <w:rsid w:val="0004427F"/>
    <w:rsid w:val="00052F5A"/>
    <w:rsid w:val="000620FA"/>
    <w:rsid w:val="0006635B"/>
    <w:rsid w:val="00076FFE"/>
    <w:rsid w:val="000903D7"/>
    <w:rsid w:val="000A2562"/>
    <w:rsid w:val="000A5855"/>
    <w:rsid w:val="000D1364"/>
    <w:rsid w:val="000D2AEA"/>
    <w:rsid w:val="000D4368"/>
    <w:rsid w:val="000E4B22"/>
    <w:rsid w:val="000E4E36"/>
    <w:rsid w:val="00107BAB"/>
    <w:rsid w:val="00117A90"/>
    <w:rsid w:val="00122105"/>
    <w:rsid w:val="00137589"/>
    <w:rsid w:val="00144CC4"/>
    <w:rsid w:val="00150801"/>
    <w:rsid w:val="00161EF0"/>
    <w:rsid w:val="00166E14"/>
    <w:rsid w:val="001766AA"/>
    <w:rsid w:val="001829E7"/>
    <w:rsid w:val="00182F98"/>
    <w:rsid w:val="00183D44"/>
    <w:rsid w:val="001842AD"/>
    <w:rsid w:val="0019324A"/>
    <w:rsid w:val="001D176C"/>
    <w:rsid w:val="001D70A3"/>
    <w:rsid w:val="001E4E48"/>
    <w:rsid w:val="001F59A0"/>
    <w:rsid w:val="00211DC3"/>
    <w:rsid w:val="0024593F"/>
    <w:rsid w:val="00255109"/>
    <w:rsid w:val="002626CE"/>
    <w:rsid w:val="00271770"/>
    <w:rsid w:val="002725CE"/>
    <w:rsid w:val="0029203C"/>
    <w:rsid w:val="00294B9A"/>
    <w:rsid w:val="00296542"/>
    <w:rsid w:val="002A1DE7"/>
    <w:rsid w:val="002A2750"/>
    <w:rsid w:val="002A3A64"/>
    <w:rsid w:val="002B59B5"/>
    <w:rsid w:val="002C56D8"/>
    <w:rsid w:val="002D1872"/>
    <w:rsid w:val="003237EB"/>
    <w:rsid w:val="00323B5A"/>
    <w:rsid w:val="00324F72"/>
    <w:rsid w:val="0032740D"/>
    <w:rsid w:val="00347C44"/>
    <w:rsid w:val="003575DA"/>
    <w:rsid w:val="00357E21"/>
    <w:rsid w:val="00365496"/>
    <w:rsid w:val="00374945"/>
    <w:rsid w:val="003761A5"/>
    <w:rsid w:val="0037633C"/>
    <w:rsid w:val="0038110F"/>
    <w:rsid w:val="00381E93"/>
    <w:rsid w:val="00387FD8"/>
    <w:rsid w:val="003913D7"/>
    <w:rsid w:val="00396FAF"/>
    <w:rsid w:val="003A695D"/>
    <w:rsid w:val="003C57F4"/>
    <w:rsid w:val="003D256B"/>
    <w:rsid w:val="003E1CCE"/>
    <w:rsid w:val="003E421F"/>
    <w:rsid w:val="003E5E2D"/>
    <w:rsid w:val="00404307"/>
    <w:rsid w:val="004142D5"/>
    <w:rsid w:val="00414741"/>
    <w:rsid w:val="00420029"/>
    <w:rsid w:val="0042434D"/>
    <w:rsid w:val="004335B1"/>
    <w:rsid w:val="00435A59"/>
    <w:rsid w:val="004412BA"/>
    <w:rsid w:val="00451A1C"/>
    <w:rsid w:val="0045318C"/>
    <w:rsid w:val="00467E8A"/>
    <w:rsid w:val="00471092"/>
    <w:rsid w:val="004846CF"/>
    <w:rsid w:val="004A48EB"/>
    <w:rsid w:val="004A4DDB"/>
    <w:rsid w:val="004D3278"/>
    <w:rsid w:val="004D36BB"/>
    <w:rsid w:val="004F7F31"/>
    <w:rsid w:val="0051090C"/>
    <w:rsid w:val="0054276C"/>
    <w:rsid w:val="00542B06"/>
    <w:rsid w:val="00546D8E"/>
    <w:rsid w:val="00550206"/>
    <w:rsid w:val="00571AE0"/>
    <w:rsid w:val="00574105"/>
    <w:rsid w:val="005828A3"/>
    <w:rsid w:val="005A2239"/>
    <w:rsid w:val="005B1462"/>
    <w:rsid w:val="005D25CC"/>
    <w:rsid w:val="005F39FE"/>
    <w:rsid w:val="005F5A5B"/>
    <w:rsid w:val="00603CDD"/>
    <w:rsid w:val="00610BE4"/>
    <w:rsid w:val="00614348"/>
    <w:rsid w:val="00614CA5"/>
    <w:rsid w:val="006160A3"/>
    <w:rsid w:val="00623C72"/>
    <w:rsid w:val="00650E69"/>
    <w:rsid w:val="00656B67"/>
    <w:rsid w:val="00662EA5"/>
    <w:rsid w:val="006757F0"/>
    <w:rsid w:val="006A4AB0"/>
    <w:rsid w:val="006A54CC"/>
    <w:rsid w:val="006A5A7A"/>
    <w:rsid w:val="006A6E0F"/>
    <w:rsid w:val="006B426E"/>
    <w:rsid w:val="006B531A"/>
    <w:rsid w:val="006E1567"/>
    <w:rsid w:val="006E17C6"/>
    <w:rsid w:val="006E2598"/>
    <w:rsid w:val="006F27D3"/>
    <w:rsid w:val="007017F4"/>
    <w:rsid w:val="00705F05"/>
    <w:rsid w:val="007167ED"/>
    <w:rsid w:val="007410A9"/>
    <w:rsid w:val="0078196A"/>
    <w:rsid w:val="0078355C"/>
    <w:rsid w:val="00792D84"/>
    <w:rsid w:val="007A053C"/>
    <w:rsid w:val="007A5710"/>
    <w:rsid w:val="007A6317"/>
    <w:rsid w:val="007B70B6"/>
    <w:rsid w:val="007C1C17"/>
    <w:rsid w:val="007D7C7D"/>
    <w:rsid w:val="007E3A60"/>
    <w:rsid w:val="007F0CFE"/>
    <w:rsid w:val="007F5929"/>
    <w:rsid w:val="008318E2"/>
    <w:rsid w:val="00855F6B"/>
    <w:rsid w:val="00857598"/>
    <w:rsid w:val="008C12C0"/>
    <w:rsid w:val="008C2E48"/>
    <w:rsid w:val="008D3320"/>
    <w:rsid w:val="008D7D50"/>
    <w:rsid w:val="008E2A3C"/>
    <w:rsid w:val="008F73AC"/>
    <w:rsid w:val="00911937"/>
    <w:rsid w:val="0092391D"/>
    <w:rsid w:val="00937EAB"/>
    <w:rsid w:val="00941E85"/>
    <w:rsid w:val="009451CF"/>
    <w:rsid w:val="00952C88"/>
    <w:rsid w:val="00963C7C"/>
    <w:rsid w:val="00972977"/>
    <w:rsid w:val="0097331B"/>
    <w:rsid w:val="0099717A"/>
    <w:rsid w:val="009B0968"/>
    <w:rsid w:val="009B176F"/>
    <w:rsid w:val="009D1FA3"/>
    <w:rsid w:val="009E5AD8"/>
    <w:rsid w:val="009E7918"/>
    <w:rsid w:val="009F7DB4"/>
    <w:rsid w:val="00A1499B"/>
    <w:rsid w:val="00A2577E"/>
    <w:rsid w:val="00A55AAE"/>
    <w:rsid w:val="00A710E6"/>
    <w:rsid w:val="00A7422D"/>
    <w:rsid w:val="00AA3927"/>
    <w:rsid w:val="00AB34C4"/>
    <w:rsid w:val="00AC3A61"/>
    <w:rsid w:val="00AF04EE"/>
    <w:rsid w:val="00AF7760"/>
    <w:rsid w:val="00B031E7"/>
    <w:rsid w:val="00B13F3C"/>
    <w:rsid w:val="00B42F27"/>
    <w:rsid w:val="00B44958"/>
    <w:rsid w:val="00B50894"/>
    <w:rsid w:val="00B61DBC"/>
    <w:rsid w:val="00B7685D"/>
    <w:rsid w:val="00B87CC6"/>
    <w:rsid w:val="00B9322E"/>
    <w:rsid w:val="00BA5142"/>
    <w:rsid w:val="00BA7E4E"/>
    <w:rsid w:val="00BC1344"/>
    <w:rsid w:val="00BC5159"/>
    <w:rsid w:val="00BC54D3"/>
    <w:rsid w:val="00C12315"/>
    <w:rsid w:val="00C27C86"/>
    <w:rsid w:val="00C43EEB"/>
    <w:rsid w:val="00C57C0C"/>
    <w:rsid w:val="00C76797"/>
    <w:rsid w:val="00C82F20"/>
    <w:rsid w:val="00C913FA"/>
    <w:rsid w:val="00CA0051"/>
    <w:rsid w:val="00CA6284"/>
    <w:rsid w:val="00CA7718"/>
    <w:rsid w:val="00CB4070"/>
    <w:rsid w:val="00CB6A95"/>
    <w:rsid w:val="00CC070A"/>
    <w:rsid w:val="00CD0B78"/>
    <w:rsid w:val="00CD7375"/>
    <w:rsid w:val="00CE2215"/>
    <w:rsid w:val="00CE3969"/>
    <w:rsid w:val="00D04D95"/>
    <w:rsid w:val="00D1172B"/>
    <w:rsid w:val="00D14333"/>
    <w:rsid w:val="00D22001"/>
    <w:rsid w:val="00D221B4"/>
    <w:rsid w:val="00D23F3A"/>
    <w:rsid w:val="00D41603"/>
    <w:rsid w:val="00D52F65"/>
    <w:rsid w:val="00D60B9D"/>
    <w:rsid w:val="00D749A9"/>
    <w:rsid w:val="00D75339"/>
    <w:rsid w:val="00DC0671"/>
    <w:rsid w:val="00DC3BC6"/>
    <w:rsid w:val="00DC4FF0"/>
    <w:rsid w:val="00DE150E"/>
    <w:rsid w:val="00DE186C"/>
    <w:rsid w:val="00DE2D04"/>
    <w:rsid w:val="00DF1F2D"/>
    <w:rsid w:val="00E13E1F"/>
    <w:rsid w:val="00E20D63"/>
    <w:rsid w:val="00E231CD"/>
    <w:rsid w:val="00E32BF3"/>
    <w:rsid w:val="00E659BD"/>
    <w:rsid w:val="00E71E18"/>
    <w:rsid w:val="00E85B17"/>
    <w:rsid w:val="00E954CF"/>
    <w:rsid w:val="00EB0B85"/>
    <w:rsid w:val="00EB3048"/>
    <w:rsid w:val="00EC6B42"/>
    <w:rsid w:val="00F1027A"/>
    <w:rsid w:val="00F4180C"/>
    <w:rsid w:val="00F54A43"/>
    <w:rsid w:val="00F647C9"/>
    <w:rsid w:val="00F76B6F"/>
    <w:rsid w:val="00F926C0"/>
    <w:rsid w:val="00FA1F37"/>
    <w:rsid w:val="00FB29D7"/>
    <w:rsid w:val="00FB6026"/>
    <w:rsid w:val="00FC2AF9"/>
    <w:rsid w:val="00FC7CF9"/>
    <w:rsid w:val="00FD0B42"/>
    <w:rsid w:val="00FE21E9"/>
    <w:rsid w:val="00FE50D6"/>
    <w:rsid w:val="00FE5BA1"/>
    <w:rsid w:val="00FE6402"/>
    <w:rsid w:val="00FE7CF2"/>
    <w:rsid w:val="00FF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4C2AA"/>
  <w15:docId w15:val="{9D5BB6DA-071D-4D5F-BA5A-B1FC560D6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6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0B8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C0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28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E156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E17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0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042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00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79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7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46632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39224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194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68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2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9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775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88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82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ooloffice@dawpool.wirral.sch.uk" TargetMode="External"/><Relationship Id="rId5" Type="http://schemas.openxmlformats.org/officeDocument/2006/relationships/hyperlink" Target="mailto:schooloffice@dawpool.wirral.sch.u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Burrows</dc:creator>
  <cp:keywords/>
  <dc:description/>
  <cp:lastModifiedBy>Alice Croft</cp:lastModifiedBy>
  <cp:revision>2</cp:revision>
  <cp:lastPrinted>2024-10-11T12:44:00Z</cp:lastPrinted>
  <dcterms:created xsi:type="dcterms:W3CDTF">2026-09-22T15:43:00Z</dcterms:created>
  <dcterms:modified xsi:type="dcterms:W3CDTF">2026-09-22T15:43:00Z</dcterms:modified>
</cp:coreProperties>
</file>